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Cs w:val="28"/>
        </w:rPr>
      </w:pPr>
      <w:bookmarkStart w:id="0" w:name="_GoBack"/>
      <w:r w:rsidRPr="000107A0">
        <w:rPr>
          <w:b/>
          <w:color w:val="000000"/>
          <w:szCs w:val="28"/>
        </w:rPr>
        <w:t xml:space="preserve">Уведомление об общественном обсуждении отчета об оценке воздействия на окружающую среду (ОВОС) документации строительного проекта по объекту: 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Cs w:val="28"/>
        </w:rPr>
      </w:pP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szCs w:val="28"/>
        </w:rPr>
      </w:pPr>
      <w:r w:rsidRPr="000107A0">
        <w:rPr>
          <w:b/>
          <w:color w:val="000000"/>
          <w:szCs w:val="28"/>
        </w:rPr>
        <w:t>«</w:t>
      </w:r>
      <w:r w:rsidRPr="007A7DF9">
        <w:rPr>
          <w:b/>
          <w:szCs w:val="28"/>
        </w:rPr>
        <w:t xml:space="preserve">СООО «Мобильные </w:t>
      </w:r>
      <w:proofErr w:type="spellStart"/>
      <w:r w:rsidRPr="007A7DF9">
        <w:rPr>
          <w:b/>
          <w:szCs w:val="28"/>
        </w:rPr>
        <w:t>ТелеСистемы</w:t>
      </w:r>
      <w:proofErr w:type="spellEnd"/>
      <w:r w:rsidRPr="007A7DF9">
        <w:rPr>
          <w:b/>
          <w:szCs w:val="28"/>
        </w:rPr>
        <w:t xml:space="preserve">» Система сотовой связи. Базовая станция 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szCs w:val="28"/>
        </w:rPr>
      </w:pPr>
      <w:r w:rsidRPr="007A7DF9">
        <w:rPr>
          <w:b/>
          <w:szCs w:val="28"/>
        </w:rPr>
        <w:t xml:space="preserve">БС – 6060 аг. Деречин, Зельвенский район, Гродненская область 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Cs w:val="28"/>
        </w:rPr>
      </w:pPr>
      <w:r w:rsidRPr="007A7DF9">
        <w:rPr>
          <w:b/>
          <w:szCs w:val="28"/>
        </w:rPr>
        <w:t>(</w:t>
      </w:r>
      <w:proofErr w:type="gramStart"/>
      <w:r w:rsidRPr="007A7DF9">
        <w:rPr>
          <w:b/>
          <w:szCs w:val="28"/>
        </w:rPr>
        <w:t>сооружение</w:t>
      </w:r>
      <w:proofErr w:type="gramEnd"/>
      <w:r w:rsidRPr="007A7DF9">
        <w:rPr>
          <w:b/>
          <w:szCs w:val="28"/>
        </w:rPr>
        <w:t xml:space="preserve"> специализированное связи, код 30700)</w:t>
      </w:r>
      <w:r>
        <w:rPr>
          <w:b/>
          <w:color w:val="000000"/>
          <w:szCs w:val="28"/>
        </w:rPr>
        <w:t>»</w:t>
      </w:r>
      <w:bookmarkEnd w:id="0"/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0107A0">
        <w:rPr>
          <w:color w:val="000000"/>
          <w:szCs w:val="28"/>
          <w:u w:val="single"/>
        </w:rPr>
        <w:t>Заказчик  планируемой  деятельности:</w:t>
      </w:r>
      <w:r w:rsidRPr="000107A0">
        <w:rPr>
          <w:color w:val="000000"/>
          <w:szCs w:val="28"/>
        </w:rPr>
        <w:t xml:space="preserve">  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E128F9">
        <w:rPr>
          <w:color w:val="000000"/>
          <w:szCs w:val="28"/>
        </w:rPr>
        <w:t xml:space="preserve">СООО «Мобильные </w:t>
      </w:r>
      <w:proofErr w:type="spellStart"/>
      <w:r w:rsidRPr="00E128F9">
        <w:rPr>
          <w:color w:val="000000"/>
          <w:szCs w:val="28"/>
        </w:rPr>
        <w:t>ТелеСистемы</w:t>
      </w:r>
      <w:proofErr w:type="spellEnd"/>
      <w:r w:rsidRPr="00E128F9">
        <w:rPr>
          <w:color w:val="000000"/>
          <w:szCs w:val="28"/>
        </w:rPr>
        <w:t>»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0107A0">
        <w:rPr>
          <w:color w:val="000000"/>
          <w:szCs w:val="28"/>
        </w:rPr>
        <w:t>2200</w:t>
      </w:r>
      <w:r>
        <w:rPr>
          <w:color w:val="000000"/>
          <w:szCs w:val="28"/>
        </w:rPr>
        <w:t>43</w:t>
      </w:r>
      <w:r w:rsidRPr="000107A0">
        <w:rPr>
          <w:color w:val="000000"/>
          <w:szCs w:val="28"/>
        </w:rPr>
        <w:t xml:space="preserve"> г. Минск, </w:t>
      </w:r>
      <w:r>
        <w:rPr>
          <w:color w:val="000000"/>
          <w:szCs w:val="28"/>
        </w:rPr>
        <w:t>пр-т Независимости</w:t>
      </w:r>
      <w:r w:rsidRPr="000107A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95-4 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0107A0">
        <w:rPr>
          <w:color w:val="000000"/>
          <w:szCs w:val="28"/>
        </w:rPr>
        <w:t>ел.</w:t>
      </w:r>
      <w:r>
        <w:rPr>
          <w:color w:val="000000"/>
          <w:szCs w:val="28"/>
        </w:rPr>
        <w:t>/факс:8 (</w:t>
      </w:r>
      <w:r w:rsidRPr="000107A0">
        <w:rPr>
          <w:color w:val="000000"/>
          <w:szCs w:val="28"/>
        </w:rPr>
        <w:t>17</w:t>
      </w:r>
      <w:r>
        <w:rPr>
          <w:color w:val="000000"/>
          <w:szCs w:val="28"/>
        </w:rPr>
        <w:t>)</w:t>
      </w:r>
      <w:r w:rsidRPr="000107A0">
        <w:rPr>
          <w:color w:val="000000"/>
          <w:szCs w:val="28"/>
        </w:rPr>
        <w:t> </w:t>
      </w:r>
      <w:r>
        <w:rPr>
          <w:color w:val="000000"/>
          <w:szCs w:val="28"/>
        </w:rPr>
        <w:t>237-98-00</w:t>
      </w:r>
      <w:r w:rsidRPr="000107A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8(</w:t>
      </w:r>
      <w:r w:rsidRPr="000107A0">
        <w:rPr>
          <w:color w:val="000000"/>
          <w:szCs w:val="28"/>
        </w:rPr>
        <w:t>17</w:t>
      </w:r>
      <w:r>
        <w:rPr>
          <w:color w:val="000000"/>
          <w:szCs w:val="28"/>
        </w:rPr>
        <w:t>)</w:t>
      </w:r>
      <w:r w:rsidRPr="000107A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237-98-88 </w:t>
      </w:r>
      <w:r w:rsidRPr="000107A0">
        <w:rPr>
          <w:color w:val="000000"/>
          <w:szCs w:val="28"/>
        </w:rPr>
        <w:t>e-</w:t>
      </w:r>
      <w:proofErr w:type="spellStart"/>
      <w:r w:rsidRPr="000107A0">
        <w:rPr>
          <w:color w:val="000000"/>
          <w:szCs w:val="28"/>
        </w:rPr>
        <w:t>mail</w:t>
      </w:r>
      <w:proofErr w:type="spellEnd"/>
      <w:r w:rsidRPr="000107A0">
        <w:rPr>
          <w:color w:val="000000"/>
          <w:szCs w:val="28"/>
        </w:rPr>
        <w:t>: </w:t>
      </w:r>
      <w:r w:rsidRPr="00C50C9E">
        <w:rPr>
          <w:color w:val="000000"/>
          <w:szCs w:val="28"/>
          <w:u w:val="single"/>
          <w:bdr w:val="none" w:sz="0" w:space="0" w:color="auto" w:frame="1"/>
          <w:lang w:val="en-US"/>
        </w:rPr>
        <w:t>info</w:t>
      </w:r>
      <w:r w:rsidRPr="00C50C9E">
        <w:rPr>
          <w:color w:val="000000"/>
          <w:szCs w:val="28"/>
          <w:u w:val="single"/>
          <w:bdr w:val="none" w:sz="0" w:space="0" w:color="auto" w:frame="1"/>
        </w:rPr>
        <w:t>@</w:t>
      </w:r>
      <w:proofErr w:type="spellStart"/>
      <w:r>
        <w:rPr>
          <w:color w:val="000000"/>
          <w:szCs w:val="28"/>
          <w:u w:val="single"/>
          <w:bdr w:val="none" w:sz="0" w:space="0" w:color="auto" w:frame="1"/>
          <w:lang w:val="en-US"/>
        </w:rPr>
        <w:t>mts</w:t>
      </w:r>
      <w:proofErr w:type="spellEnd"/>
      <w:r w:rsidRPr="00C50C9E">
        <w:rPr>
          <w:color w:val="000000"/>
          <w:szCs w:val="28"/>
          <w:u w:val="single"/>
          <w:bdr w:val="none" w:sz="0" w:space="0" w:color="auto" w:frame="1"/>
        </w:rPr>
        <w:t>.</w:t>
      </w:r>
      <w:r w:rsidRPr="00C50C9E">
        <w:rPr>
          <w:color w:val="000000"/>
          <w:szCs w:val="28"/>
          <w:u w:val="single"/>
          <w:bdr w:val="none" w:sz="0" w:space="0" w:color="auto" w:frame="1"/>
          <w:lang w:val="en-US"/>
        </w:rPr>
        <w:t>by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Цели  планируемой  деятельности:</w:t>
      </w:r>
      <w:r w:rsidRPr="000107A0">
        <w:rPr>
          <w:color w:val="000000"/>
          <w:szCs w:val="28"/>
        </w:rPr>
        <w:t>  возведение базовой станции для предоставления услуг связи.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Обоснование  планируемой  деятельности:</w:t>
      </w:r>
      <w:r w:rsidRPr="000107A0">
        <w:rPr>
          <w:color w:val="000000"/>
          <w:szCs w:val="28"/>
        </w:rPr>
        <w:t xml:space="preserve">  необходимость  возведения новой базовой станции обусловлена увеличением зоны обслуживания населения и улучшения качества предоставляемых услуг связи в  районе  аг. </w:t>
      </w:r>
      <w:r>
        <w:rPr>
          <w:color w:val="000000"/>
          <w:szCs w:val="28"/>
        </w:rPr>
        <w:t>Деречин</w:t>
      </w:r>
      <w:r w:rsidRPr="000107A0">
        <w:rPr>
          <w:color w:val="000000"/>
          <w:szCs w:val="28"/>
        </w:rPr>
        <w:t xml:space="preserve"> и близлежащих населенных пунктов (</w:t>
      </w:r>
      <w:r>
        <w:rPr>
          <w:color w:val="000000"/>
          <w:szCs w:val="28"/>
        </w:rPr>
        <w:t>Зельвенского</w:t>
      </w:r>
      <w:r w:rsidRPr="000107A0">
        <w:rPr>
          <w:color w:val="000000"/>
          <w:szCs w:val="28"/>
        </w:rPr>
        <w:t xml:space="preserve"> района </w:t>
      </w:r>
      <w:r>
        <w:rPr>
          <w:color w:val="000000"/>
          <w:szCs w:val="28"/>
        </w:rPr>
        <w:t>Гродненской</w:t>
      </w:r>
      <w:r w:rsidRPr="000107A0">
        <w:rPr>
          <w:color w:val="000000"/>
          <w:szCs w:val="28"/>
        </w:rPr>
        <w:t>  области).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Описание  планируемой  деятельности:</w:t>
      </w:r>
      <w:r w:rsidRPr="000107A0">
        <w:rPr>
          <w:color w:val="000000"/>
          <w:szCs w:val="28"/>
        </w:rPr>
        <w:t>  в рамках проект</w:t>
      </w:r>
      <w:r>
        <w:rPr>
          <w:color w:val="000000"/>
          <w:szCs w:val="28"/>
        </w:rPr>
        <w:t>а</w:t>
      </w:r>
      <w:r w:rsidRPr="000107A0">
        <w:rPr>
          <w:color w:val="000000"/>
          <w:szCs w:val="28"/>
        </w:rPr>
        <w:t xml:space="preserve"> предусматривается: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 xml:space="preserve">Монтаж железобетонных фундаментов под </w:t>
      </w:r>
      <w:r>
        <w:rPr>
          <w:sz w:val="24"/>
          <w:szCs w:val="24"/>
        </w:rPr>
        <w:t>башню</w:t>
      </w:r>
      <w:r w:rsidRPr="005F78B9">
        <w:rPr>
          <w:sz w:val="24"/>
          <w:szCs w:val="24"/>
        </w:rPr>
        <w:t xml:space="preserve"> Н=</w:t>
      </w:r>
      <w:r>
        <w:rPr>
          <w:sz w:val="24"/>
          <w:szCs w:val="24"/>
        </w:rPr>
        <w:t>40</w:t>
      </w:r>
      <w:r w:rsidRPr="005F78B9">
        <w:rPr>
          <w:sz w:val="24"/>
          <w:szCs w:val="24"/>
        </w:rPr>
        <w:t>,0м;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башни</w:t>
      </w:r>
      <w:r w:rsidRPr="005F78B9">
        <w:rPr>
          <w:sz w:val="24"/>
          <w:szCs w:val="24"/>
        </w:rPr>
        <w:t xml:space="preserve"> Н=</w:t>
      </w:r>
      <w:r>
        <w:rPr>
          <w:sz w:val="24"/>
          <w:szCs w:val="24"/>
        </w:rPr>
        <w:t>40</w:t>
      </w:r>
      <w:r w:rsidRPr="005F78B9">
        <w:rPr>
          <w:sz w:val="24"/>
          <w:szCs w:val="24"/>
        </w:rPr>
        <w:t>,0м многократного применения;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 xml:space="preserve">Монтаж ограждения </w:t>
      </w:r>
      <w:r>
        <w:rPr>
          <w:sz w:val="24"/>
          <w:szCs w:val="24"/>
        </w:rPr>
        <w:t>башни</w:t>
      </w:r>
      <w:r w:rsidRPr="005F78B9">
        <w:rPr>
          <w:sz w:val="24"/>
          <w:szCs w:val="24"/>
        </w:rPr>
        <w:t xml:space="preserve"> Н=</w:t>
      </w:r>
      <w:r>
        <w:rPr>
          <w:sz w:val="24"/>
          <w:szCs w:val="24"/>
        </w:rPr>
        <w:t>40</w:t>
      </w:r>
      <w:r w:rsidRPr="005F78B9">
        <w:rPr>
          <w:sz w:val="24"/>
          <w:szCs w:val="24"/>
        </w:rPr>
        <w:t>,0м;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>Монтаж рамы Рм</w:t>
      </w:r>
      <w:r>
        <w:rPr>
          <w:sz w:val="24"/>
          <w:szCs w:val="24"/>
        </w:rPr>
        <w:t>-</w:t>
      </w:r>
      <w:r w:rsidRPr="005F78B9">
        <w:rPr>
          <w:sz w:val="24"/>
          <w:szCs w:val="24"/>
        </w:rPr>
        <w:t>1 с навесом Н-1 на площадке ПЛ-1;</w:t>
      </w:r>
    </w:p>
    <w:p w:rsidR="00656D6F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>Монтаж технологического оборудования на проектируемой Рм-1;</w:t>
      </w:r>
    </w:p>
    <w:p w:rsidR="00656D6F" w:rsidRPr="001D38FB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1D38FB">
        <w:rPr>
          <w:sz w:val="24"/>
          <w:szCs w:val="24"/>
        </w:rPr>
        <w:t>Монтаж и установка АФУ и технологического оборудования радиорелейной линии на основной и ответной стороне</w:t>
      </w:r>
      <w:r>
        <w:rPr>
          <w:sz w:val="24"/>
          <w:szCs w:val="24"/>
        </w:rPr>
        <w:t>;</w:t>
      </w:r>
    </w:p>
    <w:p w:rsidR="00656D6F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>Монтаж систем электроснабжения, электропитания и молниезащиты технологического оборудования базовой станции.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Место  осуществления  планируемой  деятельности:</w:t>
      </w:r>
      <w:r w:rsidRPr="000107A0">
        <w:rPr>
          <w:color w:val="000000"/>
          <w:szCs w:val="28"/>
        </w:rPr>
        <w:t xml:space="preserve">  </w:t>
      </w:r>
      <w:r>
        <w:rPr>
          <w:color w:val="000000"/>
          <w:szCs w:val="28"/>
        </w:rPr>
        <w:t>согласно акту выбора участка, на землях РУП «</w:t>
      </w:r>
      <w:proofErr w:type="spellStart"/>
      <w:r>
        <w:rPr>
          <w:color w:val="000000"/>
          <w:szCs w:val="28"/>
        </w:rPr>
        <w:t>Белтелеком</w:t>
      </w:r>
      <w:proofErr w:type="spellEnd"/>
      <w:r>
        <w:rPr>
          <w:color w:val="000000"/>
          <w:szCs w:val="28"/>
        </w:rPr>
        <w:t xml:space="preserve">», </w:t>
      </w:r>
      <w:proofErr w:type="spellStart"/>
      <w:r>
        <w:rPr>
          <w:color w:val="000000"/>
          <w:szCs w:val="28"/>
        </w:rPr>
        <w:t>агрогородка</w:t>
      </w:r>
      <w:proofErr w:type="spellEnd"/>
      <w:r>
        <w:rPr>
          <w:color w:val="000000"/>
          <w:szCs w:val="28"/>
        </w:rPr>
        <w:t xml:space="preserve"> Деречин </w:t>
      </w:r>
      <w:proofErr w:type="spellStart"/>
      <w:r>
        <w:rPr>
          <w:color w:val="000000"/>
          <w:szCs w:val="28"/>
        </w:rPr>
        <w:t>Деречинского</w:t>
      </w:r>
      <w:proofErr w:type="spellEnd"/>
      <w:r>
        <w:rPr>
          <w:color w:val="000000"/>
          <w:szCs w:val="28"/>
        </w:rPr>
        <w:t xml:space="preserve"> сельсовета</w:t>
      </w:r>
      <w:r w:rsidRPr="000107A0">
        <w:rPr>
          <w:color w:val="000000"/>
          <w:szCs w:val="28"/>
        </w:rPr>
        <w:t>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Сроки  осуществления  планируемой  деятельности:</w:t>
      </w:r>
      <w:r w:rsidRPr="000107A0">
        <w:rPr>
          <w:color w:val="000000"/>
          <w:szCs w:val="28"/>
        </w:rPr>
        <w:t>  2020 г.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Орган, принимающий решение о разрешении строительства: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Зельвенский</w:t>
      </w:r>
      <w:r w:rsidRPr="000107A0">
        <w:rPr>
          <w:color w:val="000000"/>
          <w:szCs w:val="28"/>
        </w:rPr>
        <w:t>  районный  исполнительный  комитет,</w:t>
      </w:r>
    </w:p>
    <w:p w:rsidR="00656D6F" w:rsidRPr="002F69B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2F69BF">
        <w:rPr>
          <w:color w:val="000000"/>
          <w:szCs w:val="28"/>
        </w:rPr>
        <w:t>231940, г.п. Зельва,ул. 17 Сентября, 29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0107A0">
        <w:rPr>
          <w:color w:val="000000"/>
          <w:szCs w:val="28"/>
        </w:rPr>
        <w:t>тел</w:t>
      </w:r>
      <w:r w:rsidRPr="002F69BF">
        <w:rPr>
          <w:color w:val="000000"/>
          <w:szCs w:val="28"/>
        </w:rPr>
        <w:t>8-(015-64)-74660</w:t>
      </w:r>
      <w:r w:rsidRPr="000107A0">
        <w:rPr>
          <w:color w:val="000000"/>
          <w:szCs w:val="28"/>
        </w:rPr>
        <w:t>,факс:</w:t>
      </w:r>
      <w:r w:rsidRPr="002F69BF">
        <w:rPr>
          <w:color w:val="000000"/>
          <w:szCs w:val="28"/>
        </w:rPr>
        <w:t>8-(015-64)-23024</w:t>
      </w:r>
      <w:r w:rsidRPr="000107A0">
        <w:rPr>
          <w:color w:val="000000"/>
          <w:szCs w:val="28"/>
        </w:rPr>
        <w:t>,e-mail: </w:t>
      </w:r>
      <w:r w:rsidRPr="002F69BF">
        <w:rPr>
          <w:color w:val="000000"/>
          <w:szCs w:val="28"/>
          <w:u w:val="single"/>
          <w:bdr w:val="none" w:sz="0" w:space="0" w:color="auto" w:frame="1"/>
        </w:rPr>
        <w:t>z-yprd@mail.grodno.by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C27A82">
        <w:rPr>
          <w:color w:val="000000"/>
          <w:szCs w:val="28"/>
          <w:u w:val="single"/>
        </w:rPr>
        <w:t>Сроки  проведения  общественных  обсуждений  и  представления  замечаний</w:t>
      </w:r>
      <w:r w:rsidRPr="000107A0">
        <w:rPr>
          <w:color w:val="000000"/>
          <w:szCs w:val="28"/>
        </w:rPr>
        <w:t xml:space="preserve">:  c  </w:t>
      </w:r>
      <w:r>
        <w:rPr>
          <w:color w:val="000000"/>
          <w:szCs w:val="28"/>
        </w:rPr>
        <w:t>04</w:t>
      </w:r>
      <w:r w:rsidRPr="000107A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11.2019 </w:t>
      </w:r>
      <w:r w:rsidRPr="000107A0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04</w:t>
      </w:r>
      <w:r w:rsidRPr="000107A0">
        <w:rPr>
          <w:color w:val="000000"/>
          <w:szCs w:val="28"/>
        </w:rPr>
        <w:t>.1</w:t>
      </w:r>
      <w:r>
        <w:rPr>
          <w:color w:val="000000"/>
          <w:szCs w:val="28"/>
        </w:rPr>
        <w:t>2</w:t>
      </w:r>
      <w:r w:rsidRPr="000107A0">
        <w:rPr>
          <w:color w:val="000000"/>
          <w:szCs w:val="28"/>
        </w:rPr>
        <w:t>.2019.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proofErr w:type="gramStart"/>
      <w:r w:rsidRPr="00C27A82">
        <w:rPr>
          <w:color w:val="000000"/>
          <w:szCs w:val="28"/>
          <w:u w:val="single"/>
        </w:rPr>
        <w:t>С  документацией</w:t>
      </w:r>
      <w:proofErr w:type="gramEnd"/>
      <w:r w:rsidRPr="00C27A82">
        <w:rPr>
          <w:color w:val="000000"/>
          <w:szCs w:val="28"/>
          <w:u w:val="single"/>
        </w:rPr>
        <w:t>  по  ОВОС  можно  ознакомиться  в</w:t>
      </w:r>
      <w:r w:rsidRPr="000107A0">
        <w:rPr>
          <w:color w:val="000000"/>
          <w:szCs w:val="28"/>
        </w:rPr>
        <w:t>: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ОДО «ЛП-Альянс»</w:t>
      </w:r>
      <w:r w:rsidRPr="000107A0">
        <w:rPr>
          <w:color w:val="000000"/>
          <w:szCs w:val="28"/>
        </w:rPr>
        <w:t xml:space="preserve">  </w:t>
      </w:r>
      <w:r>
        <w:rPr>
          <w:color w:val="000000"/>
          <w:szCs w:val="28"/>
        </w:rPr>
        <w:t>– проектная организация</w:t>
      </w:r>
      <w:r w:rsidRPr="000107A0">
        <w:rPr>
          <w:color w:val="000000"/>
          <w:szCs w:val="28"/>
        </w:rPr>
        <w:t>;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Минская обл., Минский р-</w:t>
      </w:r>
      <w:proofErr w:type="gramStart"/>
      <w:r>
        <w:rPr>
          <w:color w:val="000000"/>
          <w:szCs w:val="28"/>
        </w:rPr>
        <w:t>н</w:t>
      </w:r>
      <w:r w:rsidRPr="000107A0">
        <w:rPr>
          <w:color w:val="000000"/>
          <w:szCs w:val="28"/>
        </w:rPr>
        <w:t xml:space="preserve">,  </w:t>
      </w:r>
      <w:r>
        <w:rPr>
          <w:color w:val="000000"/>
          <w:szCs w:val="28"/>
        </w:rPr>
        <w:t>д.</w:t>
      </w:r>
      <w:proofErr w:type="gramEnd"/>
      <w:r>
        <w:rPr>
          <w:color w:val="000000"/>
          <w:szCs w:val="28"/>
        </w:rPr>
        <w:t xml:space="preserve"> Боровая 3, АБК</w:t>
      </w:r>
    </w:p>
    <w:p w:rsidR="002A63A5" w:rsidRPr="00703C1A" w:rsidRDefault="00656D6F" w:rsidP="00703C1A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  <w:bdr w:val="none" w:sz="0" w:space="0" w:color="auto" w:frame="1"/>
        </w:rPr>
      </w:pPr>
      <w:r w:rsidRPr="000107A0">
        <w:rPr>
          <w:color w:val="000000"/>
          <w:szCs w:val="28"/>
        </w:rPr>
        <w:t xml:space="preserve">контактное  лицо – </w:t>
      </w:r>
      <w:r>
        <w:rPr>
          <w:color w:val="000000"/>
          <w:szCs w:val="28"/>
        </w:rPr>
        <w:t>Журавлева Маргарита Александровна</w:t>
      </w:r>
      <w:r w:rsidRPr="000107A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инженер по охране окружающей среды; </w:t>
      </w:r>
      <w:r w:rsidRPr="000107A0">
        <w:rPr>
          <w:color w:val="000000"/>
          <w:szCs w:val="28"/>
        </w:rPr>
        <w:t>тел.:8 (</w:t>
      </w:r>
      <w:r>
        <w:rPr>
          <w:color w:val="000000"/>
          <w:szCs w:val="28"/>
        </w:rPr>
        <w:t>17</w:t>
      </w:r>
      <w:r w:rsidRPr="000107A0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514-68-32 </w:t>
      </w:r>
      <w:r w:rsidRPr="000107A0">
        <w:rPr>
          <w:color w:val="000000"/>
          <w:szCs w:val="28"/>
        </w:rPr>
        <w:t>e-</w:t>
      </w:r>
      <w:proofErr w:type="spellStart"/>
      <w:r w:rsidRPr="000107A0">
        <w:rPr>
          <w:color w:val="000000"/>
          <w:szCs w:val="28"/>
        </w:rPr>
        <w:t>mail</w:t>
      </w:r>
      <w:proofErr w:type="spellEnd"/>
      <w:r w:rsidRPr="000107A0">
        <w:rPr>
          <w:color w:val="000000"/>
          <w:szCs w:val="28"/>
        </w:rPr>
        <w:t>:</w:t>
      </w:r>
      <w:hyperlink r:id="rId5" w:history="1">
        <w:r w:rsidR="00B45B20" w:rsidRPr="0097685E">
          <w:rPr>
            <w:rStyle w:val="a6"/>
            <w:szCs w:val="28"/>
            <w:bdr w:val="none" w:sz="0" w:space="0" w:color="auto" w:frame="1"/>
            <w:lang w:val="en-US"/>
          </w:rPr>
          <w:t>info</w:t>
        </w:r>
        <w:r w:rsidR="00B45B20" w:rsidRPr="0097685E">
          <w:rPr>
            <w:rStyle w:val="a6"/>
            <w:szCs w:val="28"/>
            <w:bdr w:val="none" w:sz="0" w:space="0" w:color="auto" w:frame="1"/>
          </w:rPr>
          <w:t>@</w:t>
        </w:r>
        <w:proofErr w:type="spellStart"/>
        <w:r w:rsidR="00B45B20" w:rsidRPr="0097685E">
          <w:rPr>
            <w:rStyle w:val="a6"/>
            <w:szCs w:val="28"/>
            <w:bdr w:val="none" w:sz="0" w:space="0" w:color="auto" w:frame="1"/>
            <w:lang w:val="en-US"/>
          </w:rPr>
          <w:t>alyans</w:t>
        </w:r>
        <w:proofErr w:type="spellEnd"/>
        <w:r w:rsidR="00B45B20" w:rsidRPr="0097685E">
          <w:rPr>
            <w:rStyle w:val="a6"/>
            <w:szCs w:val="28"/>
            <w:bdr w:val="none" w:sz="0" w:space="0" w:color="auto" w:frame="1"/>
          </w:rPr>
          <w:t>.</w:t>
        </w:r>
        <w:proofErr w:type="spellStart"/>
        <w:r w:rsidR="00B45B20" w:rsidRPr="0097685E">
          <w:rPr>
            <w:rStyle w:val="a6"/>
            <w:szCs w:val="28"/>
            <w:bdr w:val="none" w:sz="0" w:space="0" w:color="auto" w:frame="1"/>
          </w:rPr>
          <w:t>by</w:t>
        </w:r>
        <w:proofErr w:type="spellEnd"/>
      </w:hyperlink>
    </w:p>
    <w:sectPr w:rsidR="002A63A5" w:rsidRPr="00703C1A" w:rsidSect="00B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B86"/>
    <w:multiLevelType w:val="hybridMultilevel"/>
    <w:tmpl w:val="0FCEA786"/>
    <w:lvl w:ilvl="0" w:tplc="FFFFFFFF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6F"/>
    <w:rsid w:val="000D71A2"/>
    <w:rsid w:val="00284265"/>
    <w:rsid w:val="002A63A5"/>
    <w:rsid w:val="002A7C31"/>
    <w:rsid w:val="00535295"/>
    <w:rsid w:val="005479B3"/>
    <w:rsid w:val="00656D6F"/>
    <w:rsid w:val="00703C1A"/>
    <w:rsid w:val="00B45B20"/>
    <w:rsid w:val="00B57DAC"/>
    <w:rsid w:val="00E2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8D7B"/>
  <w15:docId w15:val="{AA1D689A-1936-4FC0-A88A-AF7D58E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6F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Plain Text"/>
    <w:basedOn w:val="a"/>
    <w:link w:val="a5"/>
    <w:rsid w:val="00656D6F"/>
    <w:rPr>
      <w:sz w:val="20"/>
    </w:rPr>
  </w:style>
  <w:style w:type="character" w:customStyle="1" w:styleId="a5">
    <w:name w:val="Текст Знак"/>
    <w:basedOn w:val="a0"/>
    <w:link w:val="a4"/>
    <w:rsid w:val="00656D6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yan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0x7</dc:creator>
  <cp:lastModifiedBy>Пользователь Windows</cp:lastModifiedBy>
  <cp:revision>2</cp:revision>
  <dcterms:created xsi:type="dcterms:W3CDTF">2019-11-05T07:12:00Z</dcterms:created>
  <dcterms:modified xsi:type="dcterms:W3CDTF">2019-11-05T07:12:00Z</dcterms:modified>
</cp:coreProperties>
</file>